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5A4" w:rsidRDefault="00CC3A17">
      <w:bookmarkStart w:id="0" w:name="_GoBack"/>
      <w:bookmarkEnd w:id="0"/>
      <w:r>
        <w:t>Merry Christmas from the Institute of Grace</w:t>
      </w:r>
      <w:r w:rsidR="00BE55A4">
        <w:t xml:space="preserve">. </w:t>
      </w:r>
      <w:r w:rsidR="001C3BFC">
        <w:t>2016</w:t>
      </w:r>
      <w:r w:rsidR="00BE55A4">
        <w:t xml:space="preserve"> has been another year of </w:t>
      </w:r>
      <w:r w:rsidR="001C3BFC">
        <w:t>serving</w:t>
      </w:r>
      <w:r w:rsidR="00BE55A4">
        <w:t xml:space="preserve"> and help</w:t>
      </w:r>
      <w:r w:rsidR="001C3BFC">
        <w:t>ing</w:t>
      </w:r>
      <w:r w:rsidR="00BE55A4">
        <w:t xml:space="preserve"> our brothers and sisters in Haiti. </w:t>
      </w:r>
      <w:r>
        <w:t xml:space="preserve">Each month, as the treasurer for the IOG, I get to coordinate the sending another check to help with the operating expenses of EGF Primary School, the Miracia Clinic, and the ongoing support in the community of Merger. </w:t>
      </w:r>
      <w:r w:rsidR="00BE55A4">
        <w:t>And in 2016 were able to do that</w:t>
      </w:r>
      <w:r w:rsidR="001C3BFC">
        <w:t xml:space="preserve"> again</w:t>
      </w:r>
      <w:r w:rsidR="00BE55A4">
        <w:t>.</w:t>
      </w:r>
    </w:p>
    <w:p w:rsidR="00CC3A17" w:rsidRDefault="00BE55A4">
      <w:r>
        <w:t>As we look forward to 2017, we are planning to reopen</w:t>
      </w:r>
      <w:r w:rsidR="00CC3A17">
        <w:t xml:space="preserve"> the Universite de la Grace in Merger after it has been dormant for several years following the earthquake</w:t>
      </w:r>
      <w:r w:rsidR="001C3BFC">
        <w:t xml:space="preserve"> in 2010</w:t>
      </w:r>
      <w:r w:rsidR="00CC3A17">
        <w:t xml:space="preserve">. </w:t>
      </w:r>
      <w:r>
        <w:t>This will be another opportunity to impact a large group of people by support</w:t>
      </w:r>
      <w:r w:rsidR="001C3BFC">
        <w:t>ing</w:t>
      </w:r>
      <w:r>
        <w:t xml:space="preserve"> the salaries of a few Haitians. So as you think about your plans for 2017, I hope you will consider supporting our efforts in a regular way. </w:t>
      </w:r>
      <w:r w:rsidR="00B613EF">
        <w:t>The support</w:t>
      </w:r>
      <w:r w:rsidR="00CC3A17">
        <w:t xml:space="preserve"> that funds teacher salaries and the feeding program for the school and the salaries of the IOG personnel in Haiti</w:t>
      </w:r>
      <w:r>
        <w:t xml:space="preserve"> has an impact each and every day</w:t>
      </w:r>
      <w:r w:rsidR="00CC3A17">
        <w:t>. Monthly or quarterly support of the IOG allows us to carry on the everyday work of educating the children, caring for the community, and training church leaders.</w:t>
      </w:r>
    </w:p>
    <w:p w:rsidR="00CC3A17" w:rsidRDefault="00B613EF">
      <w:r>
        <w:t xml:space="preserve">As a part of my family budgeting each year, Julia and I plan our support of various charities including the IOG for the new year. Our tithe+ is where we start and God has blessed us generously as we have followed this approach for years. So I can’t help but think you </w:t>
      </w:r>
      <w:r w:rsidR="001C3BFC">
        <w:t>can also</w:t>
      </w:r>
      <w:r>
        <w:t xml:space="preserve"> benefit from this approach and hope you will include the IOG in your considerations.</w:t>
      </w:r>
    </w:p>
    <w:p w:rsidR="00B613EF" w:rsidRDefault="00F85949">
      <w:r>
        <w:t>With your support, o</w:t>
      </w:r>
      <w:r w:rsidR="00B613EF">
        <w:t>ur plans for 2017 include:</w:t>
      </w:r>
    </w:p>
    <w:p w:rsidR="00B613EF" w:rsidRDefault="00B613EF" w:rsidP="00F85949">
      <w:pPr>
        <w:ind w:left="720"/>
      </w:pPr>
      <w:r>
        <w:t>Continuing Ge</w:t>
      </w:r>
      <w:r w:rsidR="00BE55A4">
        <w:t>r</w:t>
      </w:r>
      <w:r>
        <w:t>ny Filostin Primary School</w:t>
      </w:r>
      <w:r w:rsidR="006F558A">
        <w:t xml:space="preserve"> (EGF) with over 100 students and 15 teachers.</w:t>
      </w:r>
    </w:p>
    <w:p w:rsidR="006F558A" w:rsidRDefault="006F558A" w:rsidP="00F85949">
      <w:pPr>
        <w:ind w:left="720"/>
      </w:pPr>
      <w:r>
        <w:t>Opening the Universite de la Grace (UG) in Merger, beginning with a seminary degree and looking to add other areas of study.</w:t>
      </w:r>
    </w:p>
    <w:p w:rsidR="006F558A" w:rsidRDefault="006F558A" w:rsidP="00F85949">
      <w:pPr>
        <w:ind w:left="720"/>
      </w:pPr>
      <w:r>
        <w:t>Offer</w:t>
      </w:r>
      <w:r w:rsidR="001C3BFC">
        <w:t>ing</w:t>
      </w:r>
      <w:r>
        <w:t xml:space="preserve"> a certificate of church leadership through UG.</w:t>
      </w:r>
    </w:p>
    <w:p w:rsidR="006F558A" w:rsidRDefault="006F558A" w:rsidP="00F85949">
      <w:pPr>
        <w:ind w:left="720"/>
      </w:pPr>
      <w:r>
        <w:t>Growing the clinic’s reach by improving the facilities to expand services and continuing medical clinic like the November relief efforts</w:t>
      </w:r>
    </w:p>
    <w:p w:rsidR="006F558A" w:rsidRDefault="00F85949" w:rsidP="00F85949">
      <w:pPr>
        <w:ind w:left="720"/>
      </w:pPr>
      <w:r>
        <w:t>Hosting</w:t>
      </w:r>
      <w:r w:rsidR="006F558A">
        <w:t xml:space="preserve"> short term mission teams </w:t>
      </w:r>
      <w:r>
        <w:t>so that people can</w:t>
      </w:r>
      <w:r w:rsidR="006F558A">
        <w:t xml:space="preserve"> experience mission work in a third world setting</w:t>
      </w:r>
      <w:r>
        <w:t xml:space="preserve"> and have their perspectives changed for the better</w:t>
      </w:r>
      <w:r w:rsidR="006F558A">
        <w:t>.</w:t>
      </w:r>
      <w:r w:rsidR="001C3BFC">
        <w:t xml:space="preserve"> Teams will be going in Feb, April, May, June, September, and November. Contact me for more details at davidgraves1982@gmail.com.</w:t>
      </w:r>
    </w:p>
    <w:p w:rsidR="00F85949" w:rsidRDefault="00F8594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635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949" w:rsidRDefault="00F85949">
                            <w:r>
                              <w:t>Send contributions to:</w:t>
                            </w:r>
                          </w:p>
                          <w:p w:rsidR="00F85949" w:rsidRDefault="00F85949" w:rsidP="00F8594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Institute of Grace</w:t>
                            </w:r>
                          </w:p>
                          <w:p w:rsidR="00F85949" w:rsidRDefault="00F85949" w:rsidP="00F8594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P.O. Box 2364</w:t>
                            </w:r>
                          </w:p>
                          <w:p w:rsidR="00F85949" w:rsidRDefault="00F85949" w:rsidP="00F8594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Leesburg, VA 20177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2.9pt;margin-top:.0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">
                <v:textbox style="mso-fit-shape-to-text:t">
                  <w:txbxContent>
                    <w:p w:rsidR="00F85949" w:rsidRDefault="00F85949">
                      <w:r>
                        <w:t>Send contributions to:</w:t>
                      </w:r>
                    </w:p>
                    <w:p w:rsidR="00F85949" w:rsidRDefault="00F85949" w:rsidP="00F85949">
                      <w:pPr>
                        <w:spacing w:after="0" w:line="240" w:lineRule="auto"/>
                        <w:jc w:val="center"/>
                      </w:pPr>
                      <w:r>
                        <w:t>Institute of Grace</w:t>
                      </w:r>
                    </w:p>
                    <w:p w:rsidR="00F85949" w:rsidRDefault="00F85949" w:rsidP="00F85949">
                      <w:pPr>
                        <w:spacing w:after="0" w:line="240" w:lineRule="auto"/>
                        <w:jc w:val="center"/>
                      </w:pPr>
                      <w:r>
                        <w:t>P.O. Box 2364</w:t>
                      </w:r>
                    </w:p>
                    <w:p w:rsidR="00F85949" w:rsidRDefault="00F85949" w:rsidP="00F85949">
                      <w:pPr>
                        <w:spacing w:after="0" w:line="240" w:lineRule="auto"/>
                        <w:jc w:val="center"/>
                      </w:pPr>
                      <w:r>
                        <w:t>Leesburg, VA 20177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Thanking God for the opportunity to serve</w:t>
      </w:r>
      <w:r w:rsidR="001C3BFC">
        <w:t xml:space="preserve"> with you</w:t>
      </w:r>
      <w:r>
        <w:t>,</w:t>
      </w:r>
    </w:p>
    <w:p w:rsidR="00F85949" w:rsidRPr="00F85949" w:rsidRDefault="00F85949">
      <w:pPr>
        <w:rPr>
          <w:rFonts w:ascii="Viner Hand ITC" w:hAnsi="Viner Hand ITC"/>
        </w:rPr>
      </w:pPr>
      <w:r>
        <w:tab/>
      </w:r>
      <w:r>
        <w:tab/>
      </w:r>
      <w:r>
        <w:tab/>
      </w:r>
      <w:r w:rsidRPr="00F85949">
        <w:rPr>
          <w:rFonts w:ascii="Viner Hand ITC" w:hAnsi="Viner Hand ITC"/>
        </w:rPr>
        <w:t>David Graves</w:t>
      </w:r>
    </w:p>
    <w:p w:rsidR="00F85949" w:rsidRDefault="00F85949" w:rsidP="00F85949"/>
    <w:p w:rsidR="00F85949" w:rsidRDefault="00F85949" w:rsidP="00F85949">
      <w:r>
        <w:t>Can you see the symbols of hope in the following pictures?</w:t>
      </w:r>
    </w:p>
    <w:p w:rsidR="006F558A" w:rsidRDefault="006F558A"/>
    <w:p w:rsidR="00BE55A4" w:rsidRDefault="00BE55A4"/>
    <w:p w:rsidR="00BE55A4" w:rsidRDefault="00BE55A4">
      <w:r>
        <w:rPr>
          <w:noProof/>
        </w:rPr>
        <w:lastRenderedPageBreak/>
        <w:drawing>
          <wp:inline distT="0" distB="0" distL="0" distR="0">
            <wp:extent cx="5943600" cy="3336595"/>
            <wp:effectExtent l="0" t="0" r="0" b="0"/>
            <wp:docPr id="1" name="Picture 1" descr="C:\Users\David\AppData\Local\Microsoft\Windows\INetCacheContent.Word\WP_20161113_13_19_5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AppData\Local\Microsoft\Windows\INetCacheContent.Word\WP_20161113_13_19_50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A4" w:rsidRDefault="00BE55A4" w:rsidP="00BE55A4">
      <w:pPr>
        <w:jc w:val="center"/>
      </w:pPr>
      <w:r>
        <w:rPr>
          <w:noProof/>
        </w:rPr>
        <w:drawing>
          <wp:inline distT="0" distB="0" distL="0" distR="0">
            <wp:extent cx="5943600" cy="4459492"/>
            <wp:effectExtent l="0" t="0" r="0" b="0"/>
            <wp:docPr id="2" name="Picture 2" descr="C:\Users\David\AppData\Local\Microsoft\Windows\INetCacheContent.Word\DSCN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AppData\Local\Microsoft\Windows\INetCacheContent.Word\DSCN93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A4" w:rsidRDefault="00BE55A4" w:rsidP="00BE55A4">
      <w:pPr>
        <w:jc w:val="center"/>
      </w:pPr>
    </w:p>
    <w:p w:rsidR="00BE55A4" w:rsidRDefault="00BE55A4" w:rsidP="00BE55A4">
      <w:pPr>
        <w:jc w:val="center"/>
      </w:pPr>
      <w:r>
        <w:rPr>
          <w:noProof/>
        </w:rPr>
        <w:drawing>
          <wp:inline distT="0" distB="0" distL="0" distR="0">
            <wp:extent cx="5097600" cy="3824737"/>
            <wp:effectExtent l="0" t="0" r="8255" b="4445"/>
            <wp:docPr id="3" name="Picture 3" descr="C:\Users\David\AppData\Local\Microsoft\Windows\INetCacheContent.Word\DSCN9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id\AppData\Local\Microsoft\Windows\INetCacheContent.Word\DSCN9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823" cy="38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A4" w:rsidRDefault="00BE55A4" w:rsidP="00BE55A4">
      <w:pPr>
        <w:jc w:val="center"/>
      </w:pPr>
    </w:p>
    <w:p w:rsidR="00BE55A4" w:rsidRDefault="00BE55A4" w:rsidP="00BE55A4">
      <w:pPr>
        <w:jc w:val="center"/>
      </w:pPr>
      <w:r>
        <w:rPr>
          <w:noProof/>
        </w:rPr>
        <w:drawing>
          <wp:inline distT="0" distB="0" distL="0" distR="0">
            <wp:extent cx="5113885" cy="3836955"/>
            <wp:effectExtent l="0" t="0" r="0" b="0"/>
            <wp:docPr id="4" name="Picture 4" descr="C:\Users\David\AppData\Local\Microsoft\Windows\INetCacheContent.Word\DSCN9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id\AppData\Local\Microsoft\Windows\INetCacheContent.Word\DSCN93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63" cy="384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A4" w:rsidRDefault="00BE55A4" w:rsidP="00BE55A4">
      <w:pPr>
        <w:jc w:val="center"/>
      </w:pPr>
    </w:p>
    <w:p w:rsidR="00BE55A4" w:rsidRDefault="00BE55A4" w:rsidP="00BE55A4">
      <w:pPr>
        <w:jc w:val="center"/>
      </w:pPr>
      <w:r>
        <w:rPr>
          <w:noProof/>
        </w:rPr>
        <w:drawing>
          <wp:inline distT="0" distB="0" distL="0" distR="0">
            <wp:extent cx="5488997" cy="4118400"/>
            <wp:effectExtent l="0" t="0" r="0" b="0"/>
            <wp:docPr id="5" name="Picture 5" descr="C:\Users\David\AppData\Local\Microsoft\Windows\INetCacheContent.Word\DSCN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vid\AppData\Local\Microsoft\Windows\INetCacheContent.Word\DSCN9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81" cy="413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49" w:rsidRDefault="00F85949" w:rsidP="00BE55A4">
      <w:pPr>
        <w:jc w:val="center"/>
      </w:pPr>
    </w:p>
    <w:p w:rsidR="00F85949" w:rsidRDefault="00F85949" w:rsidP="00BE55A4">
      <w:pPr>
        <w:jc w:val="center"/>
      </w:pPr>
      <w:r>
        <w:rPr>
          <w:noProof/>
        </w:rPr>
        <w:drawing>
          <wp:inline distT="0" distB="0" distL="0" distR="0">
            <wp:extent cx="4082349" cy="7272042"/>
            <wp:effectExtent l="0" t="0" r="0" b="5080"/>
            <wp:docPr id="6" name="Picture 6" descr="C:\Users\David\AppData\Local\Microsoft\Windows\INetCacheContent.Word\WP_20161113_13_17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vid\AppData\Local\Microsoft\Windows\INetCacheContent.Word\WP_20161113_13_17_47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050" cy="730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59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A17"/>
    <w:rsid w:val="00171ACC"/>
    <w:rsid w:val="001C3BFC"/>
    <w:rsid w:val="006F558A"/>
    <w:rsid w:val="00A30E85"/>
    <w:rsid w:val="00B613EF"/>
    <w:rsid w:val="00BE55A4"/>
    <w:rsid w:val="00CC3A17"/>
    <w:rsid w:val="00F62AD6"/>
    <w:rsid w:val="00F8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1995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Graves</dc:creator>
  <cp:lastModifiedBy>Public Access Computer</cp:lastModifiedBy>
  <cp:revision>2</cp:revision>
  <dcterms:created xsi:type="dcterms:W3CDTF">2018-02-09T18:10:00Z</dcterms:created>
  <dcterms:modified xsi:type="dcterms:W3CDTF">2018-02-09T18:10:00Z</dcterms:modified>
</cp:coreProperties>
</file>